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eastAsia="宋体"/>
          <w:b/>
          <w:sz w:val="44"/>
          <w:lang w:eastAsia="zh-CN"/>
        </w:rPr>
      </w:pPr>
      <w:r>
        <w:rPr>
          <w:rFonts w:hint="eastAsia"/>
          <w:b/>
          <w:sz w:val="44"/>
        </w:rPr>
        <w:t>试剂耗材（2026年第</w:t>
      </w:r>
      <w:r>
        <w:rPr>
          <w:rFonts w:hint="eastAsia"/>
          <w:b/>
          <w:sz w:val="44"/>
          <w:lang w:eastAsia="zh-CN"/>
        </w:rPr>
        <w:t>二</w:t>
      </w:r>
      <w:r>
        <w:rPr>
          <w:rFonts w:hint="eastAsia"/>
          <w:b/>
          <w:sz w:val="44"/>
        </w:rPr>
        <w:t>批）</w:t>
      </w:r>
      <w:r>
        <w:rPr>
          <w:rFonts w:hint="eastAsia"/>
          <w:b/>
          <w:sz w:val="44"/>
          <w:lang w:eastAsia="zh-CN"/>
        </w:rPr>
        <w:t>第二次</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5</w:t>
      </w:r>
      <w:r>
        <w:rPr>
          <w:rFonts w:hint="eastAsia"/>
          <w:b/>
          <w:sz w:val="44"/>
          <w:lang w:val="zh-CN"/>
        </w:rPr>
        <w:t>月</w:t>
      </w:r>
      <w:r>
        <w:rPr>
          <w:rFonts w:hint="eastAsia"/>
          <w:b/>
          <w:sz w:val="44"/>
          <w:lang w:val="en-US" w:eastAsia="zh-CN"/>
        </w:rPr>
        <w:t>18</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二</w:t>
            </w:r>
            <w:r>
              <w:rPr>
                <w:rFonts w:hint="eastAsia"/>
                <w:kern w:val="0"/>
              </w:rPr>
              <w:t>批）</w:t>
            </w:r>
            <w:r>
              <w:rPr>
                <w:rFonts w:hint="eastAsia"/>
                <w:kern w:val="0"/>
                <w:lang w:eastAsia="zh-CN"/>
              </w:rPr>
              <w:t>第二次</w:t>
            </w:r>
            <w:r>
              <w:rPr>
                <w:rFonts w:hint="eastAsia"/>
                <w:kern w:val="0"/>
              </w:rPr>
              <w:t>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rFonts w:hint="eastAsia"/>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5</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p w14:paraId="24DB2306">
            <w:pPr>
              <w:ind w:left="210"/>
              <w:rPr>
                <w:rFonts w:hint="eastAsia"/>
                <w:kern w:val="0"/>
              </w:rPr>
            </w:pPr>
            <w:r>
              <w:rPr>
                <w:rFonts w:hint="eastAsia"/>
                <w:kern w:val="0"/>
                <w:lang w:eastAsia="zh-CN"/>
              </w:rPr>
              <w:t>报价文件要求：供应商可自主选择投</w:t>
            </w:r>
            <w:r>
              <w:rPr>
                <w:rFonts w:hint="eastAsia"/>
                <w:kern w:val="0"/>
                <w:lang w:val="en-US" w:eastAsia="zh-CN"/>
              </w:rPr>
              <w:t>1包或多包，每包单独响应、单独报价、单独递交响应文件，投报多包不享受合并优惠、不强制兼投兼中、评审环节按包独立开展。</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1"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5</w:t>
            </w:r>
            <w:r>
              <w:rPr>
                <w:rFonts w:hint="eastAsia"/>
                <w:kern w:val="0"/>
                <w:highlight w:val="none"/>
              </w:rPr>
              <w:t>月</w:t>
            </w:r>
            <w:r>
              <w:rPr>
                <w:rFonts w:hint="eastAsia"/>
                <w:kern w:val="0"/>
                <w:highlight w:val="none"/>
                <w:lang w:val="en-US" w:eastAsia="zh-CN"/>
              </w:rPr>
              <w:t>22</w:t>
            </w:r>
            <w:r>
              <w:rPr>
                <w:rFonts w:hint="eastAsia"/>
                <w:kern w:val="0"/>
                <w:highlight w:val="none"/>
              </w:rPr>
              <w:t>日1</w:t>
            </w:r>
            <w:r>
              <w:rPr>
                <w:rFonts w:hint="eastAsia"/>
                <w:kern w:val="0"/>
                <w:lang w:val="en-US" w:eastAsia="zh-CN"/>
              </w:rPr>
              <w:t>4</w:t>
            </w:r>
            <w:r>
              <w:rPr>
                <w:rFonts w:hint="eastAsia"/>
                <w:kern w:val="0"/>
              </w:rPr>
              <w:t>:</w:t>
            </w:r>
            <w:r>
              <w:rPr>
                <w:rFonts w:hint="eastAsia"/>
                <w:kern w:val="0"/>
                <w:lang w:val="en-US" w:eastAsia="zh-CN"/>
              </w:rPr>
              <w:t>1</w:t>
            </w:r>
            <w:r>
              <w:rPr>
                <w:rFonts w:hint="eastAsia"/>
                <w:kern w:val="0"/>
              </w:rPr>
              <w:t>0-1</w:t>
            </w:r>
            <w:r>
              <w:rPr>
                <w:rFonts w:hint="eastAsia"/>
                <w:kern w:val="0"/>
                <w:lang w:val="en-US" w:eastAsia="zh-CN"/>
              </w:rPr>
              <w:t>4</w:t>
            </w:r>
            <w:r>
              <w:rPr>
                <w:rFonts w:hint="eastAsia"/>
                <w:kern w:val="0"/>
              </w:rPr>
              <w:t>:</w:t>
            </w:r>
            <w:r>
              <w:rPr>
                <w:rFonts w:hint="eastAsia"/>
                <w:kern w:val="0"/>
                <w:lang w:val="en-US" w:eastAsia="zh-CN"/>
              </w:rPr>
              <w:t>3</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rFonts w:hint="eastAsia"/>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74"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583CC962">
            <w:pPr>
              <w:ind w:left="210"/>
            </w:pPr>
            <w:r>
              <w:rPr>
                <w:rFonts w:hint="eastAsia"/>
              </w:rPr>
              <w:t>联系方式：张老师    18048457808</w:t>
            </w: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lang w:eastAsia="zh-CN"/>
              </w:rPr>
              <w:t>（</w:t>
            </w:r>
            <w:r>
              <w:rPr>
                <w:rFonts w:hint="eastAsia"/>
                <w:lang w:val="en-US" w:eastAsia="zh-CN"/>
              </w:rPr>
              <w:t>1</w:t>
            </w:r>
            <w:r>
              <w:rPr>
                <w:rFonts w:hint="eastAsia"/>
                <w:lang w:eastAsia="zh-CN"/>
              </w:rPr>
              <w:t>）</w:t>
            </w: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二</w:t>
      </w:r>
      <w:r>
        <w:rPr>
          <w:rFonts w:hint="eastAsia"/>
          <w:bCs/>
          <w:kern w:val="0"/>
        </w:rPr>
        <w:t>批）</w:t>
      </w:r>
      <w:r>
        <w:rPr>
          <w:rFonts w:hint="eastAsia"/>
          <w:bCs/>
          <w:kern w:val="0"/>
          <w:lang w:eastAsia="zh-CN"/>
        </w:rPr>
        <w:t>第二次</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交于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30609"/>
      <w:bookmarkStart w:id="5" w:name="_Toc9428"/>
      <w:bookmarkStart w:id="6" w:name="_Toc19851"/>
    </w:p>
    <w:p w14:paraId="2B6E73CB">
      <w:pPr>
        <w:pStyle w:val="5"/>
        <w:ind w:left="210"/>
        <w:rPr>
          <w:rFonts w:hint="default" w:eastAsia="宋体"/>
        </w:rPr>
      </w:pPr>
      <w:r>
        <w:rPr>
          <w:rFonts w:eastAsia="宋体"/>
        </w:rPr>
        <w:t>项目名称：</w:t>
      </w:r>
      <w:bookmarkEnd w:id="4"/>
      <w:bookmarkEnd w:id="5"/>
      <w:bookmarkEnd w:id="6"/>
      <w:r>
        <w:rPr>
          <w:rFonts w:eastAsia="宋体"/>
        </w:rPr>
        <w:t>XXX</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hint="default" w:eastAsia="宋体"/>
          <w:lang w:val="zh-TW" w:eastAsia="zh-TW"/>
        </w:rPr>
      </w:pPr>
      <w:bookmarkStart w:id="20" w:name="_Toc7233"/>
      <w:bookmarkStart w:id="21" w:name="_Toc19987"/>
      <w:bookmarkStart w:id="22" w:name="_Toc5056"/>
      <w:bookmarkStart w:id="23" w:name="_Toc2031"/>
      <w:r>
        <w:rPr>
          <w:rFonts w:eastAsia="宋体"/>
        </w:rPr>
        <w:t>日期：202</w:t>
      </w:r>
      <w:r>
        <w:rPr>
          <w:rFonts w:hint="eastAsia" w:eastAsia="宋体"/>
          <w:lang w:val="en-US" w:eastAsia="zh-CN"/>
        </w:rPr>
        <w:t>6</w:t>
      </w:r>
      <w:r>
        <w:rPr>
          <w:rFonts w:eastAsia="宋体"/>
        </w:rPr>
        <w:t>年XXX月XXX日</w:t>
      </w:r>
      <w:bookmarkEnd w:id="20"/>
      <w:bookmarkEnd w:id="21"/>
      <w:bookmarkEnd w:id="22"/>
      <w:bookmarkEnd w:id="23"/>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2DA9E8E6">
      <w:pPr>
        <w:pStyle w:val="5"/>
        <w:ind w:left="210"/>
        <w:rPr>
          <w:rFonts w:hint="default" w:eastAsia="宋体"/>
        </w:rPr>
      </w:pPr>
      <w:r>
        <w:rPr>
          <w:rFonts w:eastAsia="宋体"/>
        </w:rPr>
        <w:t>我方自愿按照采购文件规定的各项要求向采购人提供所需货物和服务。</w:t>
      </w:r>
    </w:p>
    <w:p w14:paraId="1C4F5E08">
      <w:pPr>
        <w:pStyle w:val="5"/>
        <w:ind w:left="210"/>
        <w:rPr>
          <w:rFonts w:hint="default" w:eastAsia="宋体"/>
        </w:rPr>
      </w:pPr>
      <w:r>
        <w:rPr>
          <w:rFonts w:eastAsia="宋体"/>
        </w:rPr>
        <w:t>一旦我方成交，我方将严格履行采购文件、合同（协议）规定和约定的责任和义务。</w:t>
      </w:r>
    </w:p>
    <w:p w14:paraId="13C7A930">
      <w:pPr>
        <w:pStyle w:val="5"/>
        <w:ind w:left="21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二</w:t>
      </w:r>
      <w:r>
        <w:rPr>
          <w:rFonts w:hint="eastAsia"/>
        </w:rPr>
        <w:t>批）</w:t>
      </w:r>
      <w:r>
        <w:rPr>
          <w:rFonts w:hint="eastAsia"/>
          <w:lang w:eastAsia="zh-CN"/>
        </w:rPr>
        <w:t>第二次</w:t>
      </w:r>
      <w:r>
        <w:rPr>
          <w:rFonts w:hint="eastAsia"/>
        </w:rPr>
        <w:t>采购</w:t>
      </w:r>
      <w:r>
        <w:t>报价一览表</w:t>
      </w:r>
    </w:p>
    <w:p w14:paraId="35EB433B">
      <w:pPr>
        <w:pStyle w:val="5"/>
        <w:jc w:val="center"/>
        <w:rPr>
          <w:rFonts w:hint="default" w:eastAsia="宋体"/>
        </w:rPr>
      </w:pPr>
      <w:r>
        <w:rPr>
          <w:rFonts w:eastAsia="宋体"/>
        </w:rPr>
        <w:t>表格内容（表格请逐页加盖公章）</w:t>
      </w:r>
      <w:bookmarkStart w:id="27" w:name="_GoBack"/>
      <w:bookmarkEnd w:id="27"/>
    </w:p>
    <w:p w14:paraId="62614391">
      <w:pPr>
        <w:pStyle w:val="5"/>
        <w:ind w:left="210"/>
        <w:rPr>
          <w:rFonts w:hint="default" w:eastAsia="宋体"/>
        </w:rPr>
      </w:pPr>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E272F9"/>
    <w:rsid w:val="040F20B8"/>
    <w:rsid w:val="041F679F"/>
    <w:rsid w:val="04477AA3"/>
    <w:rsid w:val="04904FA7"/>
    <w:rsid w:val="04AD0346"/>
    <w:rsid w:val="051554AC"/>
    <w:rsid w:val="056F1060"/>
    <w:rsid w:val="05801268"/>
    <w:rsid w:val="0589076C"/>
    <w:rsid w:val="05B13426"/>
    <w:rsid w:val="05B31A1F"/>
    <w:rsid w:val="05DB4947"/>
    <w:rsid w:val="060C0DC7"/>
    <w:rsid w:val="063858F6"/>
    <w:rsid w:val="0639166E"/>
    <w:rsid w:val="06826B71"/>
    <w:rsid w:val="06FF1D74"/>
    <w:rsid w:val="07351E35"/>
    <w:rsid w:val="08B1198F"/>
    <w:rsid w:val="08F04266"/>
    <w:rsid w:val="09267C87"/>
    <w:rsid w:val="0A2148F3"/>
    <w:rsid w:val="0A244FA2"/>
    <w:rsid w:val="0A8B5655"/>
    <w:rsid w:val="0B04249F"/>
    <w:rsid w:val="0B9C39D7"/>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C11F06"/>
    <w:rsid w:val="1AE16104"/>
    <w:rsid w:val="1AFA5418"/>
    <w:rsid w:val="1B2F50C2"/>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B85153"/>
    <w:rsid w:val="23D22A8E"/>
    <w:rsid w:val="2402195F"/>
    <w:rsid w:val="24CF5149"/>
    <w:rsid w:val="24FD1D8D"/>
    <w:rsid w:val="2503311B"/>
    <w:rsid w:val="2504136D"/>
    <w:rsid w:val="254C4AC2"/>
    <w:rsid w:val="25AC100A"/>
    <w:rsid w:val="2667685A"/>
    <w:rsid w:val="26997893"/>
    <w:rsid w:val="26CD33AF"/>
    <w:rsid w:val="27A60E70"/>
    <w:rsid w:val="28164F13"/>
    <w:rsid w:val="290F208E"/>
    <w:rsid w:val="291853E7"/>
    <w:rsid w:val="291D625D"/>
    <w:rsid w:val="297C274F"/>
    <w:rsid w:val="29EB48A9"/>
    <w:rsid w:val="2A9211C9"/>
    <w:rsid w:val="2AE65071"/>
    <w:rsid w:val="2B48310F"/>
    <w:rsid w:val="2C106849"/>
    <w:rsid w:val="2C3342E6"/>
    <w:rsid w:val="2CA927FA"/>
    <w:rsid w:val="2CCB09C2"/>
    <w:rsid w:val="2D177D55"/>
    <w:rsid w:val="2D616C31"/>
    <w:rsid w:val="2D6922AA"/>
    <w:rsid w:val="2DB15AF7"/>
    <w:rsid w:val="2DEF06E0"/>
    <w:rsid w:val="2E00469C"/>
    <w:rsid w:val="2E0979F4"/>
    <w:rsid w:val="2E3F2EFE"/>
    <w:rsid w:val="2ED81174"/>
    <w:rsid w:val="2F154177"/>
    <w:rsid w:val="2F1F1070"/>
    <w:rsid w:val="2F4B1946"/>
    <w:rsid w:val="2FAC4ADB"/>
    <w:rsid w:val="300E355A"/>
    <w:rsid w:val="304C1644"/>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FB40C6"/>
    <w:rsid w:val="36237179"/>
    <w:rsid w:val="36B424C7"/>
    <w:rsid w:val="37092813"/>
    <w:rsid w:val="375021F0"/>
    <w:rsid w:val="3763616F"/>
    <w:rsid w:val="38A81C3F"/>
    <w:rsid w:val="38BB7B3D"/>
    <w:rsid w:val="395D6E46"/>
    <w:rsid w:val="39BF540B"/>
    <w:rsid w:val="39FC21BB"/>
    <w:rsid w:val="3A2B484E"/>
    <w:rsid w:val="3A5A5133"/>
    <w:rsid w:val="3A6D3892"/>
    <w:rsid w:val="3AA63179"/>
    <w:rsid w:val="3AB42A96"/>
    <w:rsid w:val="3AF10079"/>
    <w:rsid w:val="3B311935"/>
    <w:rsid w:val="3B765F9D"/>
    <w:rsid w:val="3C104DDD"/>
    <w:rsid w:val="3C243C4B"/>
    <w:rsid w:val="3C2B2403"/>
    <w:rsid w:val="3CC9595E"/>
    <w:rsid w:val="3D121CF5"/>
    <w:rsid w:val="3D65451B"/>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2624CB"/>
    <w:rsid w:val="424E4064"/>
    <w:rsid w:val="42763CCC"/>
    <w:rsid w:val="42AC04F6"/>
    <w:rsid w:val="43560B8E"/>
    <w:rsid w:val="43A37B4B"/>
    <w:rsid w:val="43C05B54"/>
    <w:rsid w:val="43D47D05"/>
    <w:rsid w:val="43EC32A0"/>
    <w:rsid w:val="43F87E97"/>
    <w:rsid w:val="441177D6"/>
    <w:rsid w:val="44290050"/>
    <w:rsid w:val="45B2270B"/>
    <w:rsid w:val="45F8417E"/>
    <w:rsid w:val="45FC31CD"/>
    <w:rsid w:val="46165EE2"/>
    <w:rsid w:val="46184820"/>
    <w:rsid w:val="465B470D"/>
    <w:rsid w:val="46A165C4"/>
    <w:rsid w:val="46DD3374"/>
    <w:rsid w:val="47491CA4"/>
    <w:rsid w:val="47665118"/>
    <w:rsid w:val="47AB6FCE"/>
    <w:rsid w:val="47AF4D11"/>
    <w:rsid w:val="48111527"/>
    <w:rsid w:val="48376AB4"/>
    <w:rsid w:val="48C540C0"/>
    <w:rsid w:val="495F4514"/>
    <w:rsid w:val="497E0E3E"/>
    <w:rsid w:val="49971EB4"/>
    <w:rsid w:val="4A714343"/>
    <w:rsid w:val="4A8835F7"/>
    <w:rsid w:val="4B013AD5"/>
    <w:rsid w:val="4B1959DE"/>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DD34EB"/>
    <w:rsid w:val="5B1C2265"/>
    <w:rsid w:val="5BBE331C"/>
    <w:rsid w:val="5BCF72D8"/>
    <w:rsid w:val="5BF27102"/>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886A01"/>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703059C8"/>
    <w:rsid w:val="705A140E"/>
    <w:rsid w:val="70B14DA6"/>
    <w:rsid w:val="714D6260"/>
    <w:rsid w:val="71926986"/>
    <w:rsid w:val="71A63CD7"/>
    <w:rsid w:val="71AF5789"/>
    <w:rsid w:val="72331F17"/>
    <w:rsid w:val="72541E8D"/>
    <w:rsid w:val="72565F09"/>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45</Words>
  <Characters>51</Characters>
  <Lines>53</Lines>
  <Paragraphs>15</Paragraphs>
  <TotalTime>5</TotalTime>
  <ScaleCrop>false</ScaleCrop>
  <LinksUpToDate>false</LinksUpToDate>
  <CharactersWithSpaces>51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2026-05-18T03:09:27Z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